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</w:rPr>
      </w:pPr>
      <w:r>
        <w:rPr>
          <w:rFonts w:hint="eastAsia" w:cs="宋体"/>
        </w:rPr>
        <w:t>附件</w:t>
      </w:r>
      <w:r>
        <w:rPr>
          <w:rFonts w:hint="eastAsia"/>
        </w:rPr>
        <w:t>4</w:t>
      </w:r>
      <w:r>
        <w:t>.</w:t>
      </w:r>
    </w:p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 中国科学院大学</w:t>
      </w:r>
    </w:p>
    <w:p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44"/>
        </w:rPr>
        <w:t xml:space="preserve">    201</w:t>
      </w:r>
      <w:r>
        <w:rPr>
          <w:rFonts w:hint="eastAsia"/>
          <w:b/>
          <w:bCs/>
          <w:sz w:val="44"/>
          <w:lang w:val="en-US" w:eastAsia="zh-CN"/>
        </w:rPr>
        <w:t>7</w:t>
      </w:r>
      <w:bookmarkStart w:id="0" w:name="_GoBack"/>
      <w:bookmarkEnd w:id="0"/>
      <w:r>
        <w:rPr>
          <w:rFonts w:hint="eastAsia"/>
          <w:b/>
          <w:bCs/>
          <w:sz w:val="44"/>
        </w:rPr>
        <w:t>年报考攻读博士学位研究生</w:t>
      </w:r>
    </w:p>
    <w:p>
      <w:pPr>
        <w:spacing w:line="360" w:lineRule="auto"/>
        <w:jc w:val="center"/>
        <w:rPr>
          <w:sz w:val="36"/>
        </w:rPr>
      </w:pPr>
    </w:p>
    <w:p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专家推荐书</w:t>
      </w: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spacing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被推荐考生姓名</w:t>
      </w:r>
      <w:r>
        <w:rPr>
          <w:rFonts w:hint="eastAsia"/>
          <w:sz w:val="28"/>
          <w:u w:val="single"/>
        </w:rPr>
        <w:t xml:space="preserve">                                </w:t>
      </w:r>
    </w:p>
    <w:p>
      <w:pPr>
        <w:spacing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考生报考单位</w:t>
      </w:r>
      <w:r>
        <w:rPr>
          <w:rFonts w:hint="eastAsia"/>
          <w:sz w:val="28"/>
          <w:u w:val="single"/>
        </w:rPr>
        <w:t xml:space="preserve">    中国科学院城市环境研究所      </w:t>
      </w:r>
    </w:p>
    <w:p>
      <w:pPr>
        <w:spacing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报考学科专业</w:t>
      </w:r>
      <w:r>
        <w:rPr>
          <w:rFonts w:hint="eastAsia"/>
          <w:sz w:val="28"/>
          <w:u w:val="single"/>
        </w:rPr>
        <w:t xml:space="preserve">                                  </w:t>
      </w:r>
    </w:p>
    <w:p>
      <w:pPr>
        <w:spacing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推荐人姓名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spacing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推荐人职称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中国科学院大学招生办公室制</w:t>
      </w: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8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1" w:hRule="atLeast"/>
        </w:trPr>
        <w:tc>
          <w:tcPr>
            <w:tcW w:w="10740" w:type="dxa"/>
            <w:gridSpan w:val="2"/>
          </w:tcPr>
          <w:p>
            <w:pPr>
              <w:pStyle w:val="2"/>
              <w:spacing w:beforeLines="50" w:line="300" w:lineRule="auto"/>
            </w:pPr>
            <w:r>
              <w:rPr>
                <w:sz w:val="48"/>
              </w:rPr>
              <w:br w:type="page"/>
            </w:r>
            <w:r>
              <w:rPr>
                <w:rFonts w:hint="eastAsia"/>
              </w:rPr>
              <w:t>包括对考生思想品德、道德修养方面的介绍；对考生外国语水平、业务水平、科研能力的介绍；对考生培养潜力的评价；对考生报考博士生的推荐意见等。</w:t>
            </w: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</w:rPr>
              <w:t xml:space="preserve"> 推荐人签名：</w:t>
            </w:r>
          </w:p>
          <w:p/>
          <w:p>
            <w:pPr>
              <w:ind w:firstLine="3900"/>
              <w:jc w:val="center"/>
            </w:pPr>
            <w:r>
              <w:rPr>
                <w:rFonts w:hint="eastAsia"/>
              </w:rPr>
              <w:t>年    月    日</w:t>
            </w:r>
          </w:p>
          <w:p>
            <w:pPr>
              <w:ind w:firstLine="390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8" w:type="dxa"/>
          </w:tcPr>
          <w:p>
            <w:pPr>
              <w:pStyle w:val="2"/>
              <w:spacing w:beforeLines="50"/>
            </w:pPr>
            <w:r>
              <w:rPr>
                <w:rFonts w:hint="eastAsia"/>
                <w:spacing w:val="40"/>
              </w:rPr>
              <w:t>推荐人工作单位</w:t>
            </w:r>
          </w:p>
        </w:tc>
        <w:tc>
          <w:tcPr>
            <w:tcW w:w="8022" w:type="dxa"/>
          </w:tcPr>
          <w:p>
            <w:pPr>
              <w:pStyle w:val="2"/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8" w:type="dxa"/>
          </w:tcPr>
          <w:p>
            <w:pPr>
              <w:pStyle w:val="2"/>
              <w:spacing w:beforeLines="50"/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8022" w:type="dxa"/>
          </w:tcPr>
          <w:p>
            <w:pPr>
              <w:pStyle w:val="2"/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8" w:type="dxa"/>
          </w:tcPr>
          <w:p>
            <w:pPr>
              <w:pStyle w:val="2"/>
              <w:spacing w:beforeLines="50"/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8022" w:type="dxa"/>
          </w:tcPr>
          <w:p>
            <w:pPr>
              <w:pStyle w:val="2"/>
              <w:spacing w:beforeLines="50"/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</w:rPr>
        <w:t>注：此表双面打印，由推荐人填写后，直接寄往招生单位，被推荐考生本人不得查阅。</w:t>
      </w:r>
    </w:p>
    <w:p/>
    <w:sectPr>
      <w:pgSz w:w="11906" w:h="16838"/>
      <w:pgMar w:top="709" w:right="566" w:bottom="1440" w:left="4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8C5"/>
    <w:rsid w:val="00AC5C1E"/>
    <w:rsid w:val="00D1315E"/>
    <w:rsid w:val="00E168C5"/>
    <w:rsid w:val="341714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uiPriority w:val="0"/>
    <w:pPr>
      <w:ind w:firstLine="357"/>
    </w:pPr>
    <w:rPr>
      <w:szCs w:val="20"/>
    </w:rPr>
  </w:style>
  <w:style w:type="character" w:customStyle="1" w:styleId="5">
    <w:name w:val="正文文本缩进 2 Char"/>
    <w:basedOn w:val="3"/>
    <w:link w:val="2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396</Characters>
  <Lines>3</Lines>
  <Paragraphs>1</Paragraphs>
  <ScaleCrop>false</ScaleCrop>
  <LinksUpToDate>false</LinksUpToDate>
  <CharactersWithSpaces>464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2015-09-28T07:55:00Z</dcterms:created>
  <dc:creator>林彦红</dc:creator>
  <cp:lastModifiedBy>dxhu</cp:lastModifiedBy>
  <dcterms:modified xsi:type="dcterms:W3CDTF">2016-08-30T02:09:13Z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